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e193b6fef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bb6244e60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Akerianwala,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75547cdfc4437" /><Relationship Type="http://schemas.openxmlformats.org/officeDocument/2006/relationships/numbering" Target="/word/numbering.xml" Id="R4c7abf0e238f41d2" /><Relationship Type="http://schemas.openxmlformats.org/officeDocument/2006/relationships/settings" Target="/word/settings.xml" Id="R1e3ad706d85b4edc" /><Relationship Type="http://schemas.openxmlformats.org/officeDocument/2006/relationships/image" Target="/word/media/817e9101-a694-4cc6-ab20-f968631c011c.png" Id="R542bb6244e6043eb" /></Relationships>
</file>