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afc653708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c5a40e980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0a3ee1b564776" /><Relationship Type="http://schemas.openxmlformats.org/officeDocument/2006/relationships/numbering" Target="/word/numbering.xml" Id="R27ee3db596d544a9" /><Relationship Type="http://schemas.openxmlformats.org/officeDocument/2006/relationships/settings" Target="/word/settings.xml" Id="R3b5dc742d95040c4" /><Relationship Type="http://schemas.openxmlformats.org/officeDocument/2006/relationships/image" Target="/word/media/121ed3e4-ea1e-4104-9873-cecbd19083a6.png" Id="R4b7c5a40e9804530" /></Relationships>
</file>