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3f4cb1fbd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4d880e048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Mahiwal Sauntra,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e053e634d4ab8" /><Relationship Type="http://schemas.openxmlformats.org/officeDocument/2006/relationships/numbering" Target="/word/numbering.xml" Id="R1ce9ab3d636d4ce5" /><Relationship Type="http://schemas.openxmlformats.org/officeDocument/2006/relationships/settings" Target="/word/settings.xml" Id="R56efc57d04b44a9c" /><Relationship Type="http://schemas.openxmlformats.org/officeDocument/2006/relationships/image" Target="/word/media/8a39e1bb-41f0-4ff0-a9c7-b33f5bba1ccc.png" Id="R9a64d880e0484aa2" /></Relationships>
</file>