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40992ccd3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b237f20bc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Dullowala,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33a72709e47b2" /><Relationship Type="http://schemas.openxmlformats.org/officeDocument/2006/relationships/numbering" Target="/word/numbering.xml" Id="Rdadbc2b8f682486e" /><Relationship Type="http://schemas.openxmlformats.org/officeDocument/2006/relationships/settings" Target="/word/settings.xml" Id="Rba79afa8cd2f44a0" /><Relationship Type="http://schemas.openxmlformats.org/officeDocument/2006/relationships/image" Target="/word/media/ae16feea-4a3e-4e4c-a3d4-d3b98f1fec97.png" Id="Rf4ab237f20bc494b" /></Relationships>
</file>