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114b9e31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96a6a771c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Ghani Michan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930e2129a4c58" /><Relationship Type="http://schemas.openxmlformats.org/officeDocument/2006/relationships/numbering" Target="/word/numbering.xml" Id="R644cd4c4e2984886" /><Relationship Type="http://schemas.openxmlformats.org/officeDocument/2006/relationships/settings" Target="/word/settings.xml" Id="R3011d94a18654b32" /><Relationship Type="http://schemas.openxmlformats.org/officeDocument/2006/relationships/image" Target="/word/media/93ec6d41-eb7f-4cb0-bae2-4d49a5f75dd3.png" Id="R59896a6a771c4eeb" /></Relationships>
</file>