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388ac37a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d577be7a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767ed0777491a" /><Relationship Type="http://schemas.openxmlformats.org/officeDocument/2006/relationships/numbering" Target="/word/numbering.xml" Id="R03b0014faefa45e1" /><Relationship Type="http://schemas.openxmlformats.org/officeDocument/2006/relationships/settings" Target="/word/settings.xml" Id="Rd6ac180c2ca84c72" /><Relationship Type="http://schemas.openxmlformats.org/officeDocument/2006/relationships/image" Target="/word/media/731fbd0e-b5b5-4983-9afb-cd4ac9703f00.png" Id="Rc6bd577be7a14531" /></Relationships>
</file>