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99332e16b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5e5661a06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Kharorewala,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c2f80e8da4c0d" /><Relationship Type="http://schemas.openxmlformats.org/officeDocument/2006/relationships/numbering" Target="/word/numbering.xml" Id="Rdabefb60bfa749e9" /><Relationship Type="http://schemas.openxmlformats.org/officeDocument/2006/relationships/settings" Target="/word/settings.xml" Id="R7a6f7e0337834d03" /><Relationship Type="http://schemas.openxmlformats.org/officeDocument/2006/relationships/image" Target="/word/media/9235386e-231d-4426-8e4e-a31a2e21a6e5.png" Id="R4e05e5661a064df2" /></Relationships>
</file>