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93942d8be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2200f950b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Khule Khadi,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7d56e31f04d3b" /><Relationship Type="http://schemas.openxmlformats.org/officeDocument/2006/relationships/numbering" Target="/word/numbering.xml" Id="R6a7baa089be740f6" /><Relationship Type="http://schemas.openxmlformats.org/officeDocument/2006/relationships/settings" Target="/word/settings.xml" Id="R19380d1ecb4b4c21" /><Relationship Type="http://schemas.openxmlformats.org/officeDocument/2006/relationships/image" Target="/word/media/87ed3c99-3dd6-4f48-9f19-5029b214f7fe.png" Id="R1be2200f950b42d7" /></Relationships>
</file>