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80cf7add8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d30d1a501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Machar,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2aa3d3ea34869" /><Relationship Type="http://schemas.openxmlformats.org/officeDocument/2006/relationships/numbering" Target="/word/numbering.xml" Id="Rbbf0a4dabc5845f1" /><Relationship Type="http://schemas.openxmlformats.org/officeDocument/2006/relationships/settings" Target="/word/settings.xml" Id="Rc0c4ed3abf6d4792" /><Relationship Type="http://schemas.openxmlformats.org/officeDocument/2006/relationships/image" Target="/word/media/408e648d-7cb9-4ee2-bcdf-29f363b86779.png" Id="R036d30d1a5014667" /></Relationships>
</file>