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8f744400c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39fecde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674eb82c4c8c" /><Relationship Type="http://schemas.openxmlformats.org/officeDocument/2006/relationships/numbering" Target="/word/numbering.xml" Id="Recfe6a4421bb4031" /><Relationship Type="http://schemas.openxmlformats.org/officeDocument/2006/relationships/settings" Target="/word/settings.xml" Id="Rfe855327462643b4" /><Relationship Type="http://schemas.openxmlformats.org/officeDocument/2006/relationships/image" Target="/word/media/cbf27a18-eb82-4792-92aa-2366066008df.png" Id="Rf96a39fecde84f43" /></Relationships>
</file>