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b817352c31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882e93b0bd44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Mohaiyan,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26286991e64930" /><Relationship Type="http://schemas.openxmlformats.org/officeDocument/2006/relationships/numbering" Target="/word/numbering.xml" Id="R60d9dcac94eb40c5" /><Relationship Type="http://schemas.openxmlformats.org/officeDocument/2006/relationships/settings" Target="/word/settings.xml" Id="R196b29c179e84e62" /><Relationship Type="http://schemas.openxmlformats.org/officeDocument/2006/relationships/image" Target="/word/media/78bfccd6-2976-40b0-932f-de5aa3b8961c.png" Id="R75882e93b0bd4420" /></Relationships>
</file>