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d51d1266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20c07345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f2e6cb60476b" /><Relationship Type="http://schemas.openxmlformats.org/officeDocument/2006/relationships/numbering" Target="/word/numbering.xml" Id="Rfb05b949b781436e" /><Relationship Type="http://schemas.openxmlformats.org/officeDocument/2006/relationships/settings" Target="/word/settings.xml" Id="Rb1417a379b58436c" /><Relationship Type="http://schemas.openxmlformats.org/officeDocument/2006/relationships/image" Target="/word/media/561dc278-7bbb-4b7e-a234-1435f90fbc03.png" Id="Rb7d420c07345473a" /></Relationships>
</file>