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2bfe372de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026f94ad8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07a31a1634f04" /><Relationship Type="http://schemas.openxmlformats.org/officeDocument/2006/relationships/numbering" Target="/word/numbering.xml" Id="Rf9717e13119f4ea8" /><Relationship Type="http://schemas.openxmlformats.org/officeDocument/2006/relationships/settings" Target="/word/settings.xml" Id="Rfe60cd9024c9489f" /><Relationship Type="http://schemas.openxmlformats.org/officeDocument/2006/relationships/image" Target="/word/media/c9b35018-644b-477c-ab4e-eefc7ba617bb.png" Id="Rc4c026f94ad84670" /></Relationships>
</file>