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eb6526ad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51579bdb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0830a07794647" /><Relationship Type="http://schemas.openxmlformats.org/officeDocument/2006/relationships/numbering" Target="/word/numbering.xml" Id="R2b5f99b4552d4535" /><Relationship Type="http://schemas.openxmlformats.org/officeDocument/2006/relationships/settings" Target="/word/settings.xml" Id="R86ccd7822f5949e8" /><Relationship Type="http://schemas.openxmlformats.org/officeDocument/2006/relationships/image" Target="/word/media/fcfa6482-fdeb-48b4-ad0b-6cb4378c46e3.png" Id="Rbeab51579bdb4f66" /></Relationships>
</file>