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abc931e3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975359476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Shingargul,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719d1481647be" /><Relationship Type="http://schemas.openxmlformats.org/officeDocument/2006/relationships/numbering" Target="/word/numbering.xml" Id="R70265528f2534396" /><Relationship Type="http://schemas.openxmlformats.org/officeDocument/2006/relationships/settings" Target="/word/settings.xml" Id="R9caaa2430edb43cd" /><Relationship Type="http://schemas.openxmlformats.org/officeDocument/2006/relationships/image" Target="/word/media/886145e7-fde5-4435-a376-7370437ff800.png" Id="R5629753594764af5" /></Relationships>
</file>