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01d010afb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4eaaca2b7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1db15fe8c4fce" /><Relationship Type="http://schemas.openxmlformats.org/officeDocument/2006/relationships/numbering" Target="/word/numbering.xml" Id="Rd379695cd93d4f8e" /><Relationship Type="http://schemas.openxmlformats.org/officeDocument/2006/relationships/settings" Target="/word/settings.xml" Id="R041997a95a9c42b7" /><Relationship Type="http://schemas.openxmlformats.org/officeDocument/2006/relationships/image" Target="/word/media/d0f62e68-42fb-48c8-be44-18a6989b3710.png" Id="R7b64eaaca2b74490" /></Relationships>
</file>