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73198ef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b59e258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55e6b082445c" /><Relationship Type="http://schemas.openxmlformats.org/officeDocument/2006/relationships/numbering" Target="/word/numbering.xml" Id="R7b15cc411fac4e33" /><Relationship Type="http://schemas.openxmlformats.org/officeDocument/2006/relationships/settings" Target="/word/settings.xml" Id="Rbc807c262fd4431f" /><Relationship Type="http://schemas.openxmlformats.org/officeDocument/2006/relationships/image" Target="/word/media/a9facd35-6c7f-43e6-aa97-aa356b19a507.png" Id="R2a99b59e25814ac4" /></Relationships>
</file>