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381ec9fc5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305738ee6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Kopanica,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e9ce57ebe4436" /><Relationship Type="http://schemas.openxmlformats.org/officeDocument/2006/relationships/numbering" Target="/word/numbering.xml" Id="Rd62a203978e640b1" /><Relationship Type="http://schemas.openxmlformats.org/officeDocument/2006/relationships/settings" Target="/word/settings.xml" Id="R4165b16ff2eb4eb9" /><Relationship Type="http://schemas.openxmlformats.org/officeDocument/2006/relationships/image" Target="/word/media/adff4bfd-9e1f-4f1b-bd14-841298594703.png" Id="R1a1305738ee6409e" /></Relationships>
</file>