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46c1ed621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e1ef0288b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Piskorze,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7757b06934f17" /><Relationship Type="http://schemas.openxmlformats.org/officeDocument/2006/relationships/numbering" Target="/word/numbering.xml" Id="R9b34125552c743f3" /><Relationship Type="http://schemas.openxmlformats.org/officeDocument/2006/relationships/settings" Target="/word/settings.xml" Id="R495282c88571409f" /><Relationship Type="http://schemas.openxmlformats.org/officeDocument/2006/relationships/image" Target="/word/media/eff99890-01e4-477c-814c-922bc02eace8.png" Id="Ra54e1ef0288b4016" /></Relationships>
</file>