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2e8306f72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1b60e97dc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Reczaje Polskie,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084a296ba4a4e" /><Relationship Type="http://schemas.openxmlformats.org/officeDocument/2006/relationships/numbering" Target="/word/numbering.xml" Id="R6f26b75b4f9d4d0e" /><Relationship Type="http://schemas.openxmlformats.org/officeDocument/2006/relationships/settings" Target="/word/settings.xml" Id="R6d0c538b0bb44d48" /><Relationship Type="http://schemas.openxmlformats.org/officeDocument/2006/relationships/image" Target="/word/media/e9148b4b-e005-4c51-83c6-dd831a44661e.png" Id="R7471b60e97dc4411" /></Relationships>
</file>