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f3962f1d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6c7504c3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472eed3a482d" /><Relationship Type="http://schemas.openxmlformats.org/officeDocument/2006/relationships/numbering" Target="/word/numbering.xml" Id="R25a8c0ef616a401e" /><Relationship Type="http://schemas.openxmlformats.org/officeDocument/2006/relationships/settings" Target="/word/settings.xml" Id="R8c56eac6bebb4f92" /><Relationship Type="http://schemas.openxmlformats.org/officeDocument/2006/relationships/image" Target="/word/media/f7d1fabf-f2f3-457b-afc5-e0d80bee4a23.png" Id="R9a26c7504c3246ce" /></Relationships>
</file>