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c13d7e0cc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ee1b29324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4d82748e4479e" /><Relationship Type="http://schemas.openxmlformats.org/officeDocument/2006/relationships/numbering" Target="/word/numbering.xml" Id="R39cbc149e3244428" /><Relationship Type="http://schemas.openxmlformats.org/officeDocument/2006/relationships/settings" Target="/word/settings.xml" Id="R746d7ca90c8f44b0" /><Relationship Type="http://schemas.openxmlformats.org/officeDocument/2006/relationships/image" Target="/word/media/53394709-7efa-47ee-bc20-7ada3b2ec7ce.png" Id="R190ee1b293244f7c" /></Relationships>
</file>