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0bbcc9c00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63dfc04dd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d2ad5f7734bc1" /><Relationship Type="http://schemas.openxmlformats.org/officeDocument/2006/relationships/numbering" Target="/word/numbering.xml" Id="Rc2e3d03e695f409c" /><Relationship Type="http://schemas.openxmlformats.org/officeDocument/2006/relationships/settings" Target="/word/settings.xml" Id="R2da14013548d4e60" /><Relationship Type="http://schemas.openxmlformats.org/officeDocument/2006/relationships/image" Target="/word/media/8dc49ed3-13be-451f-8272-5d4c54de4ca7.png" Id="R1e363dfc04dd42fa" /></Relationships>
</file>