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4e535f9a0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2429bdf2c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Bibiresti,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7442472bc4895" /><Relationship Type="http://schemas.openxmlformats.org/officeDocument/2006/relationships/numbering" Target="/word/numbering.xml" Id="R9461af859af44a78" /><Relationship Type="http://schemas.openxmlformats.org/officeDocument/2006/relationships/settings" Target="/word/settings.xml" Id="Ra196f1fe141c417e" /><Relationship Type="http://schemas.openxmlformats.org/officeDocument/2006/relationships/image" Target="/word/media/8085eab8-8de5-48a6-8930-61025deff514.png" Id="R08d2429bdf2c4115" /></Relationships>
</file>