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60b97917a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d22e108fb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Sospatac,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f2f9130c44ada" /><Relationship Type="http://schemas.openxmlformats.org/officeDocument/2006/relationships/numbering" Target="/word/numbering.xml" Id="R286561812cce41ee" /><Relationship Type="http://schemas.openxmlformats.org/officeDocument/2006/relationships/settings" Target="/word/settings.xml" Id="R4915f9fda51a4ebc" /><Relationship Type="http://schemas.openxmlformats.org/officeDocument/2006/relationships/image" Target="/word/media/bc622be4-0ca3-4b8f-9946-de11d83c027e.png" Id="Rc1ad22e108fb4782" /></Relationships>
</file>