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a6f2553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e0ba21d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26352051049db" /><Relationship Type="http://schemas.openxmlformats.org/officeDocument/2006/relationships/numbering" Target="/word/numbering.xml" Id="R180b60b05b704881" /><Relationship Type="http://schemas.openxmlformats.org/officeDocument/2006/relationships/settings" Target="/word/settings.xml" Id="Reae71f2255604a7e" /><Relationship Type="http://schemas.openxmlformats.org/officeDocument/2006/relationships/image" Target="/word/media/96774343-4cc4-40d1-96ff-28c1971327f9.png" Id="Re7dde0ba21dd4330" /></Relationships>
</file>