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d54507e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1f1b06bd4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Mlaka pri Kocevski Reki,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ca4554b244834" /><Relationship Type="http://schemas.openxmlformats.org/officeDocument/2006/relationships/numbering" Target="/word/numbering.xml" Id="R442a44f3f2d94c3b" /><Relationship Type="http://schemas.openxmlformats.org/officeDocument/2006/relationships/settings" Target="/word/settings.xml" Id="R5e8561ae75774d88" /><Relationship Type="http://schemas.openxmlformats.org/officeDocument/2006/relationships/image" Target="/word/media/9c381c5c-a2be-4427-bb50-82f261e352d8.png" Id="Rf7d1f1b06bd44f3e" /></Relationships>
</file>