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62ecf81d7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c6768152e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Pobla,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6ac10b3534081" /><Relationship Type="http://schemas.openxmlformats.org/officeDocument/2006/relationships/numbering" Target="/word/numbering.xml" Id="R51a7fd2126204d3b" /><Relationship Type="http://schemas.openxmlformats.org/officeDocument/2006/relationships/settings" Target="/word/settings.xml" Id="Ra4f5b0d626824204" /><Relationship Type="http://schemas.openxmlformats.org/officeDocument/2006/relationships/image" Target="/word/media/5ea5c4da-88cc-4977-bf66-917b32591e72.png" Id="R693c6768152e488a" /></Relationships>
</file>