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bf553e00a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417b2e180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2e1b6fdd84596" /><Relationship Type="http://schemas.openxmlformats.org/officeDocument/2006/relationships/numbering" Target="/word/numbering.xml" Id="R3e3456bb5c8442f4" /><Relationship Type="http://schemas.openxmlformats.org/officeDocument/2006/relationships/settings" Target="/word/settings.xml" Id="R1185b3657197401e" /><Relationship Type="http://schemas.openxmlformats.org/officeDocument/2006/relationships/image" Target="/word/media/933a1faa-08a6-44ae-bdc9-291b4800be59.png" Id="R2bc417b2e1804f18" /></Relationships>
</file>