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8804c12ca347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f231e6aa0546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Pasada de los Bayos,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42088b95644729" /><Relationship Type="http://schemas.openxmlformats.org/officeDocument/2006/relationships/numbering" Target="/word/numbering.xml" Id="R87ceae1b6d97439e" /><Relationship Type="http://schemas.openxmlformats.org/officeDocument/2006/relationships/settings" Target="/word/settings.xml" Id="Rb7b684a93c134a49" /><Relationship Type="http://schemas.openxmlformats.org/officeDocument/2006/relationships/image" Target="/word/media/b872e245-b3fc-42c9-9c1d-5be7a8db143e.png" Id="R0af231e6aa0546d4" /></Relationships>
</file>