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3c5fa2b0d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45dd8b031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Posadas Ricas,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f95237b744275" /><Relationship Type="http://schemas.openxmlformats.org/officeDocument/2006/relationships/numbering" Target="/word/numbering.xml" Id="R78e704d26bb2456a" /><Relationship Type="http://schemas.openxmlformats.org/officeDocument/2006/relationships/settings" Target="/word/settings.xml" Id="R6e1ae42af0664029" /><Relationship Type="http://schemas.openxmlformats.org/officeDocument/2006/relationships/image" Target="/word/media/48ff7d59-5e75-48c4-acb4-03a1680eafcc.png" Id="R55145dd8b0314a14" /></Relationships>
</file>