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4d423db2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ada8d7cfe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1c94ddf541e0" /><Relationship Type="http://schemas.openxmlformats.org/officeDocument/2006/relationships/numbering" Target="/word/numbering.xml" Id="R701d462809f64460" /><Relationship Type="http://schemas.openxmlformats.org/officeDocument/2006/relationships/settings" Target="/word/settings.xml" Id="Rb19d4e6501954d75" /><Relationship Type="http://schemas.openxmlformats.org/officeDocument/2006/relationships/image" Target="/word/media/9f7586a8-09b3-4495-9703-448664b7a8a9.png" Id="R289ada8d7cfe44c6" /></Relationships>
</file>