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c664cf60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78ade620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Fiaugeres,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fb0b324b4d71" /><Relationship Type="http://schemas.openxmlformats.org/officeDocument/2006/relationships/numbering" Target="/word/numbering.xml" Id="R96b2d2f3765041e0" /><Relationship Type="http://schemas.openxmlformats.org/officeDocument/2006/relationships/settings" Target="/word/settings.xml" Id="R2da0ed67e97c4e31" /><Relationship Type="http://schemas.openxmlformats.org/officeDocument/2006/relationships/image" Target="/word/media/eab29781-d056-4b96-953b-44c7e3b9738e.png" Id="Rfed78ade620a49d2" /></Relationships>
</file>