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471e28c36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2bc9ffd75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Herbriggen,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4675dd66c46d1" /><Relationship Type="http://schemas.openxmlformats.org/officeDocument/2006/relationships/numbering" Target="/word/numbering.xml" Id="Raf2fa2d1dbdd4b0b" /><Relationship Type="http://schemas.openxmlformats.org/officeDocument/2006/relationships/settings" Target="/word/settings.xml" Id="Rb2466d3640a3455d" /><Relationship Type="http://schemas.openxmlformats.org/officeDocument/2006/relationships/image" Target="/word/media/3a4451ad-4104-4cc3-b9e1-7e9a80c98ab2.png" Id="R48d2bc9ffd75424d" /></Relationships>
</file>