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d5dc77fc5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11d7dbd48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Bwereu,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7f826f9e747b2" /><Relationship Type="http://schemas.openxmlformats.org/officeDocument/2006/relationships/numbering" Target="/word/numbering.xml" Id="R21c4b295712742f9" /><Relationship Type="http://schemas.openxmlformats.org/officeDocument/2006/relationships/settings" Target="/word/settings.xml" Id="R02eefa57428d4af7" /><Relationship Type="http://schemas.openxmlformats.org/officeDocument/2006/relationships/image" Target="/word/media/e1a3cec3-00e8-4742-a079-0c9611307510.png" Id="R8ef11d7dbd484e10" /></Relationships>
</file>