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2b2d34ac4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966035cc8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Madulwe,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f353ce02c416b" /><Relationship Type="http://schemas.openxmlformats.org/officeDocument/2006/relationships/numbering" Target="/word/numbering.xml" Id="R9774401bdb3a4463" /><Relationship Type="http://schemas.openxmlformats.org/officeDocument/2006/relationships/settings" Target="/word/settings.xml" Id="R7fa5cf6fe7eb43a1" /><Relationship Type="http://schemas.openxmlformats.org/officeDocument/2006/relationships/image" Target="/word/media/52e1c6ed-61bd-4425-9289-5384621ea10a.png" Id="Rd2c966035cc84f9b" /></Relationships>
</file>