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3ebcf1b7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4d3d12b3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Mtwara,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78f346e484cd9" /><Relationship Type="http://schemas.openxmlformats.org/officeDocument/2006/relationships/numbering" Target="/word/numbering.xml" Id="Rf2fca96e592842c5" /><Relationship Type="http://schemas.openxmlformats.org/officeDocument/2006/relationships/settings" Target="/word/settings.xml" Id="Ra6f6f4b4a4874f1f" /><Relationship Type="http://schemas.openxmlformats.org/officeDocument/2006/relationships/image" Target="/word/media/9e71e3ec-059b-4842-a9cd-abf6cace2030.png" Id="R0874d3d12b384298" /></Relationships>
</file>