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631c3bbde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60550d9af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Dearne,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a2eac921a449c" /><Relationship Type="http://schemas.openxmlformats.org/officeDocument/2006/relationships/numbering" Target="/word/numbering.xml" Id="Rd9ffaf4920344f0d" /><Relationship Type="http://schemas.openxmlformats.org/officeDocument/2006/relationships/settings" Target="/word/settings.xml" Id="R9131aec468e84801" /><Relationship Type="http://schemas.openxmlformats.org/officeDocument/2006/relationships/image" Target="/word/media/5d499d62-6300-4a10-a0cb-fe11bfdcad74.png" Id="Rf5660550d9af41cb" /></Relationships>
</file>