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f03b1a29f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0e1121030345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Dunecht,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7fb15e4a154033" /><Relationship Type="http://schemas.openxmlformats.org/officeDocument/2006/relationships/numbering" Target="/word/numbering.xml" Id="Rd4ab2aa3279348e1" /><Relationship Type="http://schemas.openxmlformats.org/officeDocument/2006/relationships/settings" Target="/word/settings.xml" Id="R78175d1f8b4c478c" /><Relationship Type="http://schemas.openxmlformats.org/officeDocument/2006/relationships/image" Target="/word/media/cabf1d2c-f791-4e15-8ec9-720f5235fbdc.png" Id="Rd30e1121030345a3" /></Relationships>
</file>