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949da11d5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3ec0332a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b88960af146a1" /><Relationship Type="http://schemas.openxmlformats.org/officeDocument/2006/relationships/numbering" Target="/word/numbering.xml" Id="R0ed0ccfaf1f84a8e" /><Relationship Type="http://schemas.openxmlformats.org/officeDocument/2006/relationships/settings" Target="/word/settings.xml" Id="R9a09fd926984484b" /><Relationship Type="http://schemas.openxmlformats.org/officeDocument/2006/relationships/image" Target="/word/media/8e2dbe4b-88ad-44ac-9c22-7ed27c80b0ba.png" Id="R94a3ec0332a74dce" /></Relationships>
</file>