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8be9b7458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35e96c9c5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Eastrington,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ac23761824ba3" /><Relationship Type="http://schemas.openxmlformats.org/officeDocument/2006/relationships/numbering" Target="/word/numbering.xml" Id="R3f3cc1fb0bdf4e52" /><Relationship Type="http://schemas.openxmlformats.org/officeDocument/2006/relationships/settings" Target="/word/settings.xml" Id="Ra061b3ecd1e649cf" /><Relationship Type="http://schemas.openxmlformats.org/officeDocument/2006/relationships/image" Target="/word/media/6bb197b3-cbae-4f1b-9d32-02b31f60c472.png" Id="R3b435e96c9c5455c" /></Relationships>
</file>