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df5d3caed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0c2d7deda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Easter,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632a5ba8a4d83" /><Relationship Type="http://schemas.openxmlformats.org/officeDocument/2006/relationships/numbering" Target="/word/numbering.xml" Id="R18b51a26fb3d4ddd" /><Relationship Type="http://schemas.openxmlformats.org/officeDocument/2006/relationships/settings" Target="/word/settings.xml" Id="Raafe1f1dbebe4f07" /><Relationship Type="http://schemas.openxmlformats.org/officeDocument/2006/relationships/image" Target="/word/media/9c2b70ef-8e1d-4872-ad01-4109657cd20b.png" Id="R4480c2d7deda4513" /></Relationships>
</file>