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225217e9f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6e0ffa38b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 of Shotts,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32a013fe34a6b" /><Relationship Type="http://schemas.openxmlformats.org/officeDocument/2006/relationships/numbering" Target="/word/numbering.xml" Id="Ree0481fb9d99449f" /><Relationship Type="http://schemas.openxmlformats.org/officeDocument/2006/relationships/settings" Target="/word/settings.xml" Id="Re06956f44a854fef" /><Relationship Type="http://schemas.openxmlformats.org/officeDocument/2006/relationships/image" Target="/word/media/67942b33-b1d1-4aab-9b1c-fb03fd03d9de.png" Id="R0a06e0ffa38b4ac7" /></Relationships>
</file>