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04faf374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8890f01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Peterston-super-Ely,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6ac14a6174f80" /><Relationship Type="http://schemas.openxmlformats.org/officeDocument/2006/relationships/numbering" Target="/word/numbering.xml" Id="Rb60ada277b0142d1" /><Relationship Type="http://schemas.openxmlformats.org/officeDocument/2006/relationships/settings" Target="/word/settings.xml" Id="R324606b80a204289" /><Relationship Type="http://schemas.openxmlformats.org/officeDocument/2006/relationships/image" Target="/word/media/7bf0de48-2b33-4ebc-8235-543cd8319b09.png" Id="R588d8890f01f44ca" /></Relationships>
</file>