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a110a20c5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7068e2be2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Victoria, Cornwall,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753dadf44466c" /><Relationship Type="http://schemas.openxmlformats.org/officeDocument/2006/relationships/numbering" Target="/word/numbering.xml" Id="R791b70956fdc4e09" /><Relationship Type="http://schemas.openxmlformats.org/officeDocument/2006/relationships/settings" Target="/word/settings.xml" Id="R606568b5e7fc42d2" /><Relationship Type="http://schemas.openxmlformats.org/officeDocument/2006/relationships/image" Target="/word/media/0faba14b-88aa-4c38-963c-c6a0314f50db.png" Id="R4b57068e2be242ca" /></Relationships>
</file>