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de4639e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05353070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Northeast,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ed65e05cc40ef" /><Relationship Type="http://schemas.openxmlformats.org/officeDocument/2006/relationships/numbering" Target="/word/numbering.xml" Id="R0805fc421e234821" /><Relationship Type="http://schemas.openxmlformats.org/officeDocument/2006/relationships/settings" Target="/word/settings.xml" Id="R01ffec6f0e5643df" /><Relationship Type="http://schemas.openxmlformats.org/officeDocument/2006/relationships/image" Target="/word/media/41a2da86-17b3-4e56-ba51-cb54344dd7b6.png" Id="Re912053530704b91" /></Relationships>
</file>