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8334c2093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a8c46b229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Averyville,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c6c1ad8c2471b" /><Relationship Type="http://schemas.openxmlformats.org/officeDocument/2006/relationships/numbering" Target="/word/numbering.xml" Id="Rff0f7a21308b42a7" /><Relationship Type="http://schemas.openxmlformats.org/officeDocument/2006/relationships/settings" Target="/word/settings.xml" Id="Rf0303c7a4c474199" /><Relationship Type="http://schemas.openxmlformats.org/officeDocument/2006/relationships/image" Target="/word/media/e4ad3f39-900f-4a2f-8f0f-d3f8fceb36b7.png" Id="R8fba8c46b2294828" /></Relationships>
</file>