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adf1b762d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0315c4199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Ballard Avenues,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be845e225410b" /><Relationship Type="http://schemas.openxmlformats.org/officeDocument/2006/relationships/numbering" Target="/word/numbering.xml" Id="R6da8072536c04334" /><Relationship Type="http://schemas.openxmlformats.org/officeDocument/2006/relationships/settings" Target="/word/settings.xml" Id="R78ff10b1630f4788" /><Relationship Type="http://schemas.openxmlformats.org/officeDocument/2006/relationships/image" Target="/word/media/a65c6bed-95b1-40d6-9786-c947a0a02c2a.png" Id="Rbd50315c41994de2" /></Relationships>
</file>