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76ba1d49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ea2fbad15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Lomond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17d4ce9f2478f" /><Relationship Type="http://schemas.openxmlformats.org/officeDocument/2006/relationships/numbering" Target="/word/numbering.xml" Id="R7188a074af104a87" /><Relationship Type="http://schemas.openxmlformats.org/officeDocument/2006/relationships/settings" Target="/word/settings.xml" Id="R46911d7aea3d4698" /><Relationship Type="http://schemas.openxmlformats.org/officeDocument/2006/relationships/image" Target="/word/media/4b1d6db4-fdf5-46a1-8016-e33e8b209b56.png" Id="R073ea2fbad15456d" /></Relationships>
</file>