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ab4738069c4d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a5b56d158d41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Bennum,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f357babc294831" /><Relationship Type="http://schemas.openxmlformats.org/officeDocument/2006/relationships/numbering" Target="/word/numbering.xml" Id="Rb9eb9bb7f4a04935" /><Relationship Type="http://schemas.openxmlformats.org/officeDocument/2006/relationships/settings" Target="/word/settings.xml" Id="Rc0aa6d49badb470f" /><Relationship Type="http://schemas.openxmlformats.org/officeDocument/2006/relationships/image" Target="/word/media/8f440566-f7df-423c-83b7-cafbadee9cb2.png" Id="R10a5b56d158d4189" /></Relationships>
</file>